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88" w:rsidRDefault="00501688" w:rsidP="00501688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الرحمن الرحيم</w:t>
      </w:r>
    </w:p>
    <w:p w:rsidR="00501688" w:rsidRDefault="00501688" w:rsidP="00501688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امتحان تشخيصي </w:t>
      </w:r>
      <w:proofErr w:type="spellStart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–</w:t>
      </w:r>
      <w:proofErr w:type="spellEnd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مادة اللغة </w:t>
      </w:r>
      <w:proofErr w:type="spellStart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العربية-</w:t>
      </w:r>
      <w:proofErr w:type="spellEnd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للصف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الثامن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</w:p>
    <w:p w:rsidR="00501688" w:rsidRDefault="00501688" w:rsidP="00501688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اسم الطالب: .........................................................     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الزمن: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ساعة واحدة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).</w:t>
      </w:r>
      <w:proofErr w:type="spellEnd"/>
    </w:p>
    <w:p w:rsidR="009D430A" w:rsidRPr="000E1F36" w:rsidRDefault="001D17F6" w:rsidP="009D430A">
      <w:pPr>
        <w:bidi/>
        <w:spacing w:line="276" w:lineRule="auto"/>
        <w:rPr>
          <w:rFonts w:cstheme="minorHAnsi"/>
          <w:b/>
          <w:bCs/>
          <w:sz w:val="32"/>
          <w:szCs w:val="32"/>
          <w:rtl/>
          <w:lang w:bidi="ar-JO"/>
        </w:rPr>
      </w:pPr>
      <w:r w:rsidRPr="000E1F36">
        <w:rPr>
          <w:rFonts w:cstheme="minorHAnsi" w:hint="cs"/>
          <w:b/>
          <w:bCs/>
          <w:sz w:val="32"/>
          <w:szCs w:val="32"/>
          <w:rtl/>
          <w:lang w:bidi="ar-JO"/>
        </w:rPr>
        <w:t xml:space="preserve">السؤال </w:t>
      </w:r>
      <w:proofErr w:type="spellStart"/>
      <w:r w:rsidRPr="000E1F36">
        <w:rPr>
          <w:rFonts w:cstheme="minorHAnsi" w:hint="cs"/>
          <w:b/>
          <w:bCs/>
          <w:sz w:val="32"/>
          <w:szCs w:val="32"/>
          <w:rtl/>
          <w:lang w:bidi="ar-JO"/>
        </w:rPr>
        <w:t>الأول:</w:t>
      </w:r>
      <w:proofErr w:type="spellEnd"/>
      <w:r w:rsidRPr="000E1F36">
        <w:rPr>
          <w:rFonts w:cstheme="minorHAnsi" w:hint="cs"/>
          <w:b/>
          <w:bCs/>
          <w:sz w:val="32"/>
          <w:szCs w:val="32"/>
          <w:rtl/>
          <w:lang w:bidi="ar-JO"/>
        </w:rPr>
        <w:t xml:space="preserve"> اختر الإجابة الص</w:t>
      </w:r>
      <w:r w:rsidR="002A23B7" w:rsidRPr="000E1F36">
        <w:rPr>
          <w:rFonts w:cstheme="minorHAnsi" w:hint="cs"/>
          <w:b/>
          <w:bCs/>
          <w:sz w:val="32"/>
          <w:szCs w:val="32"/>
          <w:rtl/>
          <w:lang w:bidi="ar-JO"/>
        </w:rPr>
        <w:t>ّ</w:t>
      </w:r>
      <w:r w:rsidRPr="000E1F36">
        <w:rPr>
          <w:rFonts w:cstheme="minorHAnsi" w:hint="cs"/>
          <w:b/>
          <w:bCs/>
          <w:sz w:val="32"/>
          <w:szCs w:val="32"/>
          <w:rtl/>
          <w:lang w:bidi="ar-JO"/>
        </w:rPr>
        <w:t>حيحة فيما يلي :</w:t>
      </w:r>
    </w:p>
    <w:p w:rsidR="001D17F6" w:rsidRDefault="001D17F6" w:rsidP="001D17F6">
      <w:p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1. الجذر اللّغوي لكلمة ( اهتز</w:t>
      </w:r>
      <w:r w:rsidR="000E1F36">
        <w:rPr>
          <w:rFonts w:hint="cs"/>
          <w:b/>
          <w:bCs/>
          <w:sz w:val="32"/>
          <w:szCs w:val="32"/>
          <w:rtl/>
        </w:rPr>
        <w:t>ّ</w:t>
      </w:r>
      <w:r>
        <w:rPr>
          <w:rFonts w:hint="cs"/>
          <w:b/>
          <w:bCs/>
          <w:sz w:val="32"/>
          <w:szCs w:val="32"/>
          <w:rtl/>
        </w:rPr>
        <w:t xml:space="preserve"> ) هو :</w:t>
      </w:r>
    </w:p>
    <w:p w:rsidR="001D17F6" w:rsidRDefault="001D17F6" w:rsidP="000E1F3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مهزوز                ب)ه</w:t>
      </w:r>
      <w:r w:rsidR="000E1F36">
        <w:rPr>
          <w:rFonts w:hint="cs"/>
          <w:b/>
          <w:bCs/>
          <w:sz w:val="32"/>
          <w:szCs w:val="32"/>
          <w:rtl/>
        </w:rPr>
        <w:t>َ</w:t>
      </w:r>
      <w:r>
        <w:rPr>
          <w:rFonts w:hint="cs"/>
          <w:b/>
          <w:bCs/>
          <w:sz w:val="32"/>
          <w:szCs w:val="32"/>
          <w:rtl/>
        </w:rPr>
        <w:t xml:space="preserve">زز                   ج) </w:t>
      </w:r>
      <w:r w:rsidR="000E1F36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 xml:space="preserve">هتز                      د)  هزّز </w:t>
      </w:r>
      <w:r w:rsidR="002A23B7">
        <w:rPr>
          <w:rFonts w:hint="cs"/>
          <w:b/>
          <w:bCs/>
          <w:sz w:val="32"/>
          <w:szCs w:val="32"/>
          <w:rtl/>
        </w:rPr>
        <w:t>.</w:t>
      </w:r>
    </w:p>
    <w:p w:rsidR="000E1F36" w:rsidRDefault="000E1F36" w:rsidP="000E1F36">
      <w:pPr>
        <w:bidi/>
        <w:rPr>
          <w:b/>
          <w:bCs/>
          <w:sz w:val="32"/>
          <w:szCs w:val="32"/>
          <w:rtl/>
        </w:rPr>
      </w:pPr>
    </w:p>
    <w:p w:rsidR="001D17F6" w:rsidRDefault="002A23B7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1D17F6">
        <w:rPr>
          <w:rFonts w:hint="cs"/>
          <w:b/>
          <w:bCs/>
          <w:sz w:val="32"/>
          <w:szCs w:val="32"/>
          <w:rtl/>
        </w:rPr>
        <w:t>.أيّ من الجمل الآتية صحيحة ؟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كأن الس</w:t>
      </w:r>
      <w:r w:rsidR="000E1F36">
        <w:rPr>
          <w:rFonts w:hint="cs"/>
          <w:b/>
          <w:bCs/>
          <w:sz w:val="32"/>
          <w:szCs w:val="32"/>
          <w:rtl/>
        </w:rPr>
        <w:t>ّ</w:t>
      </w:r>
      <w:r>
        <w:rPr>
          <w:rFonts w:hint="cs"/>
          <w:b/>
          <w:bCs/>
          <w:sz w:val="32"/>
          <w:szCs w:val="32"/>
          <w:rtl/>
        </w:rPr>
        <w:t xml:space="preserve">رابُ ماءً     ب) كأن السرابَ ماءٌ       ج) كأن السرابَ ماءً   د ) كأن السرابُ ماءٌ </w:t>
      </w:r>
      <w:r w:rsidR="002A23B7">
        <w:rPr>
          <w:rFonts w:hint="cs"/>
          <w:b/>
          <w:bCs/>
          <w:sz w:val="32"/>
          <w:szCs w:val="32"/>
          <w:rtl/>
        </w:rPr>
        <w:t>.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4) أي من إنّ أو إحدى أخواتها تأتي بمعنى (التّشبيه )</w:t>
      </w:r>
      <w:r w:rsidR="002A23B7">
        <w:rPr>
          <w:rFonts w:hint="cs"/>
          <w:b/>
          <w:bCs/>
          <w:sz w:val="32"/>
          <w:szCs w:val="32"/>
          <w:rtl/>
        </w:rPr>
        <w:t>.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أ)إنّ                 ب) ليت                        ج) كأن                       د) لعل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5)واحد من الأفعال المضارعة الآتية ي</w:t>
      </w:r>
      <w:r w:rsidR="000E1F36">
        <w:rPr>
          <w:rFonts w:hint="cs"/>
          <w:b/>
          <w:bCs/>
          <w:sz w:val="32"/>
          <w:szCs w:val="32"/>
          <w:rtl/>
        </w:rPr>
        <w:t>ُ</w:t>
      </w:r>
      <w:r>
        <w:rPr>
          <w:rFonts w:hint="cs"/>
          <w:b/>
          <w:bCs/>
          <w:sz w:val="32"/>
          <w:szCs w:val="32"/>
          <w:rtl/>
        </w:rPr>
        <w:t>نصب بالفتحة المقدرة .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أ)يؤدّي            ب)يرجو                        ج) يمشي                  د )يلقى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6)الجملة الّتي كتب فيها الفعل المضارع المعتل الآخر كتابة صحيحة هي ؟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أ)لم يقضي العادلُ إلا بالحق     ب)لن ينسَ الغريبُ وطنه       ج)لا ينتهي الإحسانُ بين الناس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7)الإعراب الصحيح لكلمة (يناقشان ) في ( أحمد وعمر يناقشان الدرس )</w:t>
      </w:r>
      <w:r w:rsidR="002A23B7">
        <w:rPr>
          <w:rFonts w:hint="cs"/>
          <w:b/>
          <w:bCs/>
          <w:sz w:val="32"/>
          <w:szCs w:val="32"/>
          <w:rtl/>
        </w:rPr>
        <w:t>.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خبر مرفوع وعلامة رفعه الألف لأنه مثنى                                ب) فعل مضارع مرفوع بالضمة</w:t>
      </w:r>
    </w:p>
    <w:p w:rsidR="00F321EA" w:rsidRDefault="001D17F6" w:rsidP="000E1F3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فعل مضارع مرفوع بثبوت النون لأنه من الأفعال الخمسة </w:t>
      </w:r>
      <w:r w:rsidR="002A23B7">
        <w:rPr>
          <w:rFonts w:hint="cs"/>
          <w:b/>
          <w:bCs/>
          <w:sz w:val="32"/>
          <w:szCs w:val="32"/>
          <w:rtl/>
        </w:rPr>
        <w:t>.</w:t>
      </w:r>
    </w:p>
    <w:p w:rsidR="00884957" w:rsidRDefault="00884957" w:rsidP="00884957">
      <w:pPr>
        <w:bidi/>
        <w:rPr>
          <w:b/>
          <w:bCs/>
          <w:sz w:val="32"/>
          <w:szCs w:val="32"/>
          <w:rtl/>
        </w:rPr>
      </w:pPr>
    </w:p>
    <w:p w:rsidR="00884957" w:rsidRDefault="00884957" w:rsidP="00884957">
      <w:pPr>
        <w:bidi/>
        <w:rPr>
          <w:b/>
          <w:bCs/>
          <w:sz w:val="32"/>
          <w:szCs w:val="32"/>
          <w:rtl/>
        </w:rPr>
      </w:pPr>
    </w:p>
    <w:p w:rsidR="001D17F6" w:rsidRPr="000E1F36" w:rsidRDefault="001D17F6" w:rsidP="001D17F6">
      <w:pPr>
        <w:bidi/>
        <w:rPr>
          <w:b/>
          <w:bCs/>
          <w:sz w:val="32"/>
          <w:szCs w:val="32"/>
          <w:rtl/>
        </w:rPr>
      </w:pPr>
      <w:r w:rsidRPr="000E1F36">
        <w:rPr>
          <w:rFonts w:hint="cs"/>
          <w:b/>
          <w:bCs/>
          <w:sz w:val="32"/>
          <w:szCs w:val="32"/>
          <w:rtl/>
        </w:rPr>
        <w:t>8) عند ادخال لام التعريف الش</w:t>
      </w:r>
      <w:r w:rsidR="000E1F36" w:rsidRPr="000E1F36">
        <w:rPr>
          <w:rFonts w:hint="cs"/>
          <w:b/>
          <w:bCs/>
          <w:sz w:val="32"/>
          <w:szCs w:val="32"/>
          <w:rtl/>
        </w:rPr>
        <w:t>ّ</w:t>
      </w:r>
      <w:r w:rsidRPr="000E1F36">
        <w:rPr>
          <w:rFonts w:hint="cs"/>
          <w:b/>
          <w:bCs/>
          <w:sz w:val="32"/>
          <w:szCs w:val="32"/>
          <w:rtl/>
        </w:rPr>
        <w:t xml:space="preserve">مسية على كلمة (ليث ) تصبح ؟ </w:t>
      </w:r>
    </w:p>
    <w:p w:rsidR="001D17F6" w:rsidRPr="000E1F36" w:rsidRDefault="001D17F6" w:rsidP="000E1F36">
      <w:pPr>
        <w:bidi/>
        <w:rPr>
          <w:b/>
          <w:bCs/>
          <w:sz w:val="32"/>
          <w:szCs w:val="32"/>
          <w:rtl/>
        </w:rPr>
      </w:pPr>
      <w:r w:rsidRPr="000E1F36">
        <w:rPr>
          <w:rFonts w:hint="cs"/>
          <w:b/>
          <w:bCs/>
          <w:sz w:val="32"/>
          <w:szCs w:val="32"/>
          <w:rtl/>
        </w:rPr>
        <w:t xml:space="preserve">أ) لليث                       ب) الليث                              ج ) اللّيث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9)عند ادخال حرف ( الفاء ) على كلمة الأمانة تصبح </w:t>
      </w:r>
    </w:p>
    <w:p w:rsidR="001D17F6" w:rsidRDefault="001D17F6" w:rsidP="002A23B7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فلأمانة                       ب) فاأمانة                          ج) فالأمانة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11)اسم الفاعل من الفعل ( ناقش)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منقوش               ب) مُناقِش                   ج) مُناقَش                      د) مناقشة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12)اسم المفعول من الفعل ( استخدم ) هو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مُستخدَم                  ب) مُستخدِم            ج) مخدوم                       د)خادم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13)أي من الأفعال الآتية مبني للمجهول </w:t>
      </w:r>
      <w:r w:rsidR="002A23B7">
        <w:rPr>
          <w:rFonts w:hint="cs"/>
          <w:b/>
          <w:bCs/>
          <w:sz w:val="32"/>
          <w:szCs w:val="32"/>
          <w:rtl/>
        </w:rPr>
        <w:t>: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لَعِبَ                  ب)دُرِسَ                     ج)يَدرُس                          د)يَلعَب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14)أي من الخيارات الآتية مثال على فعل  صحيح مهموز: 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كبّر                  ب)قام                         ج) أكل                       د)صعد</w:t>
      </w: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</w:p>
    <w:p w:rsidR="001D17F6" w:rsidRDefault="001D17F6" w:rsidP="001D17F6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15)أي من الخيارات الآتية مثال على فعل معتل مثال: </w:t>
      </w:r>
    </w:p>
    <w:p w:rsidR="001D17F6" w:rsidRDefault="001D17F6" w:rsidP="00263CAC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أ)قال             ب) وعى                   ج) كوى                          د)لعب</w:t>
      </w:r>
    </w:p>
    <w:p w:rsidR="00984D69" w:rsidRDefault="00984D69" w:rsidP="00984D69">
      <w:pPr>
        <w:pBdr>
          <w:bottom w:val="single" w:sz="4" w:space="2" w:color="auto"/>
        </w:pBdr>
        <w:bidi/>
        <w:rPr>
          <w:b/>
          <w:bCs/>
          <w:sz w:val="32"/>
          <w:szCs w:val="32"/>
        </w:rPr>
      </w:pPr>
    </w:p>
    <w:p w:rsidR="00984D69" w:rsidRDefault="00984D69" w:rsidP="00984D69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</w:rPr>
        <w:t>16</w:t>
      </w:r>
      <w:r>
        <w:rPr>
          <w:rFonts w:hint="cs"/>
          <w:b/>
          <w:bCs/>
          <w:sz w:val="32"/>
          <w:szCs w:val="32"/>
          <w:rtl/>
          <w:lang w:bidi="ar-JO"/>
        </w:rPr>
        <w:t>) الآية الّتي احتوت مضافًا إليه:</w:t>
      </w:r>
    </w:p>
    <w:p w:rsidR="002A23B7" w:rsidRDefault="00984D69" w:rsidP="00984D69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 " وجاءَ من أقصى المدينة رجلٌ" .          ب) " اللهُ نورُ السّماواتِ والأرضِ".</w:t>
      </w:r>
    </w:p>
    <w:p w:rsidR="00984D69" w:rsidRDefault="00984D69" w:rsidP="000E1F36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ج) " إنّا أعطيناك الكوثر".                      د) "إذا جاء نصرُ اللهِ والفتح".</w:t>
      </w:r>
    </w:p>
    <w:p w:rsidR="00884957" w:rsidRDefault="00884957" w:rsidP="00884957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  <w:lang w:bidi="ar-JO"/>
        </w:rPr>
      </w:pPr>
    </w:p>
    <w:p w:rsidR="00984D69" w:rsidRDefault="00984D69" w:rsidP="00984D69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17) الصيغة الصّحيحة لكتابة الفعل (يمشي) في الآية: قال تعالى: " ولا..............في الأرض مرحًا" </w:t>
      </w:r>
    </w:p>
    <w:p w:rsidR="000E1F36" w:rsidRDefault="00984D69" w:rsidP="00884957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 تمشيَ                        ب) تمشِ                              ج) تمشيُ</w:t>
      </w:r>
    </w:p>
    <w:p w:rsidR="00494037" w:rsidRDefault="00984D69" w:rsidP="00494037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18) كل الكلمات الآتية أسماء ما عدا:</w:t>
      </w:r>
    </w:p>
    <w:p w:rsidR="00450AA5" w:rsidRDefault="00450AA5" w:rsidP="000E1F36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هذه       ب) المؤمنون                       ج)</w:t>
      </w:r>
      <w:r w:rsidR="00984D69">
        <w:rPr>
          <w:rFonts w:hint="cs"/>
          <w:b/>
          <w:bCs/>
          <w:sz w:val="32"/>
          <w:szCs w:val="32"/>
          <w:rtl/>
        </w:rPr>
        <w:t xml:space="preserve"> يذهبو</w:t>
      </w:r>
      <w:r>
        <w:rPr>
          <w:rFonts w:hint="cs"/>
          <w:b/>
          <w:bCs/>
          <w:sz w:val="32"/>
          <w:szCs w:val="32"/>
          <w:rtl/>
        </w:rPr>
        <w:t>ن               د)</w:t>
      </w:r>
      <w:r w:rsidR="00984D69">
        <w:rPr>
          <w:rFonts w:hint="cs"/>
          <w:b/>
          <w:bCs/>
          <w:sz w:val="32"/>
          <w:szCs w:val="32"/>
          <w:rtl/>
        </w:rPr>
        <w:t xml:space="preserve"> الاستغفار</w:t>
      </w:r>
    </w:p>
    <w:p w:rsidR="00450AA5" w:rsidRDefault="00450AA5" w:rsidP="00450AA5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19) مصدر الفعل (أكرمَ):</w:t>
      </w:r>
    </w:p>
    <w:p w:rsidR="00450AA5" w:rsidRDefault="00450AA5" w:rsidP="00450AA5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تكريم               ب) إكرام                  ج) كرامة                د) كرم</w:t>
      </w:r>
    </w:p>
    <w:p w:rsidR="00450AA5" w:rsidRDefault="00450AA5" w:rsidP="00450AA5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450AA5" w:rsidRDefault="00450AA5" w:rsidP="00450AA5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20) مصدر الفعل ( تقيّدَ): </w:t>
      </w:r>
    </w:p>
    <w:p w:rsidR="00450AA5" w:rsidRDefault="00450AA5" w:rsidP="00450AA5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تقيُّد              ب)تقييد                     ج) إقادة                   د) قيد</w:t>
      </w:r>
    </w:p>
    <w:p w:rsidR="00450AA5" w:rsidRDefault="00450AA5" w:rsidP="00450AA5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450AA5" w:rsidRDefault="00450AA5" w:rsidP="00F321EA">
      <w:pPr>
        <w:pBdr>
          <w:bottom w:val="single" w:sz="4" w:space="2" w:color="auto"/>
        </w:pBdr>
        <w:bidi/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21) الجملة الّتي كُتب</w:t>
      </w:r>
      <w:r w:rsidR="000E1F36">
        <w:rPr>
          <w:rFonts w:hint="cs"/>
          <w:b/>
          <w:bCs/>
          <w:sz w:val="32"/>
          <w:szCs w:val="32"/>
          <w:rtl/>
        </w:rPr>
        <w:t xml:space="preserve">ت </w:t>
      </w:r>
      <w:r>
        <w:rPr>
          <w:rFonts w:hint="cs"/>
          <w:b/>
          <w:bCs/>
          <w:sz w:val="32"/>
          <w:szCs w:val="32"/>
          <w:rtl/>
        </w:rPr>
        <w:t>فيها (ابن) بشكلٍ صحيح:</w:t>
      </w:r>
    </w:p>
    <w:p w:rsidR="00450AA5" w:rsidRDefault="00450AA5" w:rsidP="00F321EA">
      <w:pPr>
        <w:pBdr>
          <w:bottom w:val="single" w:sz="4" w:space="2" w:color="auto"/>
        </w:pBdr>
        <w:bidi/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هذا شارع خالدٍ ابن الوليد.                          </w:t>
      </w:r>
      <w:r w:rsidR="00377FA4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377FA4">
        <w:rPr>
          <w:rFonts w:hint="cs"/>
          <w:b/>
          <w:bCs/>
          <w:sz w:val="32"/>
          <w:szCs w:val="32"/>
          <w:rtl/>
        </w:rPr>
        <w:t xml:space="preserve">  ب) أابنك هذا.</w:t>
      </w:r>
    </w:p>
    <w:p w:rsidR="00377FA4" w:rsidRDefault="00377FA4" w:rsidP="00F321EA">
      <w:pPr>
        <w:pBdr>
          <w:bottom w:val="single" w:sz="4" w:space="2" w:color="auto"/>
        </w:pBdr>
        <w:bidi/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ألقى الملكُ عبد الله الثاني بن الحسين خطابًا.            د) يا بن عليٍّ، أقبلْ.</w:t>
      </w:r>
    </w:p>
    <w:p w:rsidR="00377FA4" w:rsidRDefault="00377FA4" w:rsidP="00377FA4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377FA4" w:rsidRDefault="00377FA4" w:rsidP="00377FA4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22) جميع الأحرف الآتية جازمة ما عدا:</w:t>
      </w:r>
    </w:p>
    <w:p w:rsidR="00377FA4" w:rsidRDefault="00377FA4" w:rsidP="00377FA4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لام الأمر          ب) لا النّاهية             ج) لمّا.          د) لام التّعليل</w:t>
      </w:r>
    </w:p>
    <w:p w:rsidR="00377FA4" w:rsidRDefault="00377FA4" w:rsidP="00377FA4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377FA4" w:rsidRDefault="00377FA4" w:rsidP="00377FA4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23) </w:t>
      </w:r>
      <w:r w:rsidR="00AA2F12">
        <w:rPr>
          <w:rFonts w:hint="cs"/>
          <w:b/>
          <w:bCs/>
          <w:sz w:val="32"/>
          <w:szCs w:val="32"/>
          <w:rtl/>
        </w:rPr>
        <w:t>(صفة التّسامح المنتشرة بينَ النّاس رائعةٌ.) الخبر الوارد في الجملة السّابقة.</w:t>
      </w:r>
    </w:p>
    <w:p w:rsidR="00AA2F12" w:rsidRDefault="00AA2F12" w:rsidP="000E1F36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التّسامح        ب) المنتشرة             رائعة                 د) بين النّاس</w:t>
      </w:r>
      <w:r w:rsidR="000E1F36">
        <w:rPr>
          <w:rFonts w:hint="cs"/>
          <w:b/>
          <w:bCs/>
          <w:sz w:val="32"/>
          <w:szCs w:val="32"/>
          <w:rtl/>
        </w:rPr>
        <w:t>.</w:t>
      </w:r>
    </w:p>
    <w:p w:rsidR="000E1F36" w:rsidRDefault="000E1F36" w:rsidP="000E1F36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AA2F12" w:rsidRDefault="00AA2F12" w:rsidP="00F321EA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24) الجملة الّتي كُتبت بشكلٍ صحيح:</w:t>
      </w:r>
    </w:p>
    <w:p w:rsidR="00AA2F12" w:rsidRDefault="00AA2F12" w:rsidP="00F321EA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حضر معلمون المدرسة.                         ب) حضر معلمين المدرسةِ  </w:t>
      </w:r>
    </w:p>
    <w:p w:rsidR="00F321EA" w:rsidRDefault="00AA2F12" w:rsidP="00F321EA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حذر معلمو المدرسة.                            </w:t>
      </w:r>
      <w:r w:rsidR="00F321EA">
        <w:rPr>
          <w:rFonts w:hint="cs"/>
          <w:b/>
          <w:bCs/>
          <w:sz w:val="32"/>
          <w:szCs w:val="32"/>
          <w:rtl/>
        </w:rPr>
        <w:t>د) حذر معلمي المدرسة.</w:t>
      </w:r>
    </w:p>
    <w:p w:rsidR="000E1F36" w:rsidRDefault="000E1F36" w:rsidP="000E1F36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AA2F12" w:rsidRDefault="00AA2F12" w:rsidP="00AA2F12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25) الجملة الّتي كُتبت بشكلٍ صحيح:</w:t>
      </w:r>
    </w:p>
    <w:p w:rsidR="001D17F6" w:rsidRDefault="00AA2F12" w:rsidP="00F321EA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إنّ اللهَ غفورٌ.           ب) إنّ اللهُ غفورٌ            ج) إنّ اللهَ غفورًا.                   د) إنّ اللهُ غفورًا.</w:t>
      </w:r>
    </w:p>
    <w:p w:rsidR="00884957" w:rsidRDefault="00884957" w:rsidP="00884957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p w:rsidR="000E1F36" w:rsidRDefault="000E1F36" w:rsidP="000E1F36">
      <w:pPr>
        <w:pBdr>
          <w:bottom w:val="single" w:sz="4" w:space="2" w:color="auto"/>
        </w:pBd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:rsidR="000E1F36" w:rsidRDefault="000E1F36" w:rsidP="000E1F36">
      <w:pPr>
        <w:pBdr>
          <w:bottom w:val="single" w:sz="4" w:space="2" w:color="auto"/>
        </w:pBd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دعائي لكم بالنجاح والتوفيق</w:t>
      </w:r>
    </w:p>
    <w:p w:rsidR="000E1F36" w:rsidRDefault="000E1F36" w:rsidP="000E1F36">
      <w:pPr>
        <w:pBdr>
          <w:bottom w:val="single" w:sz="4" w:space="2" w:color="auto"/>
        </w:pBdr>
        <w:bidi/>
        <w:rPr>
          <w:b/>
          <w:bCs/>
          <w:sz w:val="32"/>
          <w:szCs w:val="32"/>
          <w:rtl/>
        </w:rPr>
      </w:pPr>
    </w:p>
    <w:sectPr w:rsidR="000E1F36" w:rsidSect="008D1824">
      <w:pgSz w:w="12240" w:h="15840"/>
      <w:pgMar w:top="540" w:right="720" w:bottom="720" w:left="720" w:header="720" w:footer="720" w:gutter="0"/>
      <w:pgBorders w:offsetFrom="page">
        <w:top w:val="thinThickThinMediumGap" w:sz="24" w:space="15" w:color="2E74B5" w:themeColor="accent1" w:themeShade="BF"/>
        <w:left w:val="thinThickThinMediumGap" w:sz="24" w:space="15" w:color="2E74B5" w:themeColor="accent1" w:themeShade="BF"/>
        <w:bottom w:val="thinThickThinMediumGap" w:sz="24" w:space="15" w:color="2E74B5" w:themeColor="accent1" w:themeShade="BF"/>
        <w:right w:val="thinThickThinMediumGap" w:sz="24" w:space="15" w:color="2E74B5" w:themeColor="accent1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592" w:rsidRDefault="00441592" w:rsidP="008D1824">
      <w:pPr>
        <w:spacing w:after="0" w:line="240" w:lineRule="auto"/>
      </w:pPr>
      <w:r>
        <w:separator/>
      </w:r>
    </w:p>
  </w:endnote>
  <w:endnote w:type="continuationSeparator" w:id="0">
    <w:p w:rsidR="00441592" w:rsidRDefault="00441592" w:rsidP="008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592" w:rsidRDefault="00441592" w:rsidP="008D1824">
      <w:pPr>
        <w:spacing w:after="0" w:line="240" w:lineRule="auto"/>
      </w:pPr>
      <w:r>
        <w:separator/>
      </w:r>
    </w:p>
  </w:footnote>
  <w:footnote w:type="continuationSeparator" w:id="0">
    <w:p w:rsidR="00441592" w:rsidRDefault="00441592" w:rsidP="008D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844"/>
    <w:multiLevelType w:val="hybridMultilevel"/>
    <w:tmpl w:val="B5ECA3CA"/>
    <w:lvl w:ilvl="0" w:tplc="A99C6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3F33"/>
    <w:multiLevelType w:val="hybridMultilevel"/>
    <w:tmpl w:val="BDFAA0FA"/>
    <w:lvl w:ilvl="0" w:tplc="CC568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204A"/>
    <w:multiLevelType w:val="hybridMultilevel"/>
    <w:tmpl w:val="DC261EE0"/>
    <w:lvl w:ilvl="0" w:tplc="ECECD6D2">
      <w:numFmt w:val="bullet"/>
      <w:lvlText w:val="-"/>
      <w:lvlJc w:val="left"/>
      <w:pPr>
        <w:ind w:left="-1399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-6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</w:abstractNum>
  <w:abstractNum w:abstractNumId="3">
    <w:nsid w:val="1CB04607"/>
    <w:multiLevelType w:val="hybridMultilevel"/>
    <w:tmpl w:val="D48CA768"/>
    <w:lvl w:ilvl="0" w:tplc="DD803990">
      <w:numFmt w:val="bullet"/>
      <w:lvlText w:val=""/>
      <w:lvlJc w:val="left"/>
      <w:pPr>
        <w:ind w:left="-591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</w:abstractNum>
  <w:abstractNum w:abstractNumId="4">
    <w:nsid w:val="6D9071FD"/>
    <w:multiLevelType w:val="hybridMultilevel"/>
    <w:tmpl w:val="BBE85A26"/>
    <w:lvl w:ilvl="0" w:tplc="2B526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55D75"/>
    <w:rsid w:val="00011832"/>
    <w:rsid w:val="000A749F"/>
    <w:rsid w:val="000C0524"/>
    <w:rsid w:val="000C709D"/>
    <w:rsid w:val="000D721A"/>
    <w:rsid w:val="000E1F36"/>
    <w:rsid w:val="001125BF"/>
    <w:rsid w:val="001324FF"/>
    <w:rsid w:val="001D17F6"/>
    <w:rsid w:val="001F069F"/>
    <w:rsid w:val="00263CAC"/>
    <w:rsid w:val="002A204B"/>
    <w:rsid w:val="002A23B7"/>
    <w:rsid w:val="00324695"/>
    <w:rsid w:val="0035437D"/>
    <w:rsid w:val="00377FA4"/>
    <w:rsid w:val="003A061F"/>
    <w:rsid w:val="00441592"/>
    <w:rsid w:val="00450AA5"/>
    <w:rsid w:val="00456A28"/>
    <w:rsid w:val="00464281"/>
    <w:rsid w:val="00471ECA"/>
    <w:rsid w:val="004777EE"/>
    <w:rsid w:val="00494037"/>
    <w:rsid w:val="00501688"/>
    <w:rsid w:val="005438E4"/>
    <w:rsid w:val="0057612E"/>
    <w:rsid w:val="005858C6"/>
    <w:rsid w:val="005F5C00"/>
    <w:rsid w:val="0065310E"/>
    <w:rsid w:val="0069584A"/>
    <w:rsid w:val="006B040B"/>
    <w:rsid w:val="00701852"/>
    <w:rsid w:val="00726C94"/>
    <w:rsid w:val="00727B63"/>
    <w:rsid w:val="00777D00"/>
    <w:rsid w:val="00793728"/>
    <w:rsid w:val="007A3D81"/>
    <w:rsid w:val="007A4DD8"/>
    <w:rsid w:val="00884957"/>
    <w:rsid w:val="008B34A5"/>
    <w:rsid w:val="008B54B7"/>
    <w:rsid w:val="008C23EF"/>
    <w:rsid w:val="008D1824"/>
    <w:rsid w:val="00933EBE"/>
    <w:rsid w:val="00955684"/>
    <w:rsid w:val="00984D69"/>
    <w:rsid w:val="009D430A"/>
    <w:rsid w:val="009F70FC"/>
    <w:rsid w:val="009F7DB2"/>
    <w:rsid w:val="00A55D75"/>
    <w:rsid w:val="00AA2F12"/>
    <w:rsid w:val="00AE1217"/>
    <w:rsid w:val="00B62BD5"/>
    <w:rsid w:val="00B91D08"/>
    <w:rsid w:val="00BB0137"/>
    <w:rsid w:val="00BB6B61"/>
    <w:rsid w:val="00C130D0"/>
    <w:rsid w:val="00C26E78"/>
    <w:rsid w:val="00C40DDA"/>
    <w:rsid w:val="00C82F97"/>
    <w:rsid w:val="00CA3ABB"/>
    <w:rsid w:val="00CC787E"/>
    <w:rsid w:val="00D55942"/>
    <w:rsid w:val="00DF6550"/>
    <w:rsid w:val="00E13CF8"/>
    <w:rsid w:val="00E627E0"/>
    <w:rsid w:val="00F321EA"/>
    <w:rsid w:val="00F7571E"/>
    <w:rsid w:val="00FB5DDA"/>
    <w:rsid w:val="00FF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D1824"/>
  </w:style>
  <w:style w:type="paragraph" w:styleId="a4">
    <w:name w:val="footer"/>
    <w:basedOn w:val="a"/>
    <w:link w:val="Char0"/>
    <w:uiPriority w:val="99"/>
    <w:unhideWhenUsed/>
    <w:rsid w:val="008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D1824"/>
  </w:style>
  <w:style w:type="character" w:styleId="a5">
    <w:name w:val="Placeholder Text"/>
    <w:basedOn w:val="a0"/>
    <w:uiPriority w:val="99"/>
    <w:semiHidden/>
    <w:rsid w:val="00471ECA"/>
    <w:rPr>
      <w:color w:val="808080"/>
    </w:rPr>
  </w:style>
  <w:style w:type="paragraph" w:styleId="a6">
    <w:name w:val="Balloon Text"/>
    <w:basedOn w:val="a"/>
    <w:link w:val="Char1"/>
    <w:uiPriority w:val="99"/>
    <w:semiHidden/>
    <w:unhideWhenUsed/>
    <w:rsid w:val="001F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F069F"/>
    <w:rPr>
      <w:rFonts w:ascii="Tahoma" w:hAnsi="Tahoma" w:cs="Tahoma"/>
      <w:sz w:val="16"/>
      <w:szCs w:val="16"/>
    </w:rPr>
  </w:style>
  <w:style w:type="character" w:styleId="a7">
    <w:name w:val="footnote reference"/>
    <w:basedOn w:val="a0"/>
    <w:uiPriority w:val="99"/>
    <w:semiHidden/>
    <w:unhideWhenUsed/>
    <w:rsid w:val="001F069F"/>
    <w:rPr>
      <w:vertAlign w:val="superscript"/>
    </w:rPr>
  </w:style>
  <w:style w:type="paragraph" w:styleId="a8">
    <w:name w:val="List Paragraph"/>
    <w:basedOn w:val="a"/>
    <w:uiPriority w:val="34"/>
    <w:qFormat/>
    <w:rsid w:val="0035437D"/>
    <w:pPr>
      <w:ind w:left="720"/>
      <w:contextualSpacing/>
    </w:pPr>
  </w:style>
  <w:style w:type="table" w:styleId="a9">
    <w:name w:val="Table Grid"/>
    <w:basedOn w:val="a1"/>
    <w:uiPriority w:val="39"/>
    <w:rsid w:val="00354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ALemanCenter</cp:lastModifiedBy>
  <cp:revision>6</cp:revision>
  <cp:lastPrinted>2024-10-05T22:43:00Z</cp:lastPrinted>
  <dcterms:created xsi:type="dcterms:W3CDTF">2025-08-26T18:35:00Z</dcterms:created>
  <dcterms:modified xsi:type="dcterms:W3CDTF">2025-08-31T11:16:00Z</dcterms:modified>
</cp:coreProperties>
</file>